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0850" w:rsidRDefault="00FB0850" w:rsidP="00FD38BA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0094376" r:id="rId6"/>
        </w:object>
      </w:r>
    </w:p>
    <w:p w:rsidR="00FB0850" w:rsidRDefault="00FB0850" w:rsidP="00FD38B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FB0850" w:rsidRDefault="00FB0850" w:rsidP="00FD38B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FB0850" w:rsidRDefault="00FB0850" w:rsidP="00FD38BA">
      <w:pPr>
        <w:pStyle w:val="1"/>
        <w:widowControl w:val="0"/>
        <w:rPr>
          <w:rFonts w:ascii="Times New Roman" w:hAnsi="Times New Roman"/>
          <w:szCs w:val="24"/>
        </w:rPr>
      </w:pPr>
    </w:p>
    <w:p w:rsidR="00FB0850" w:rsidRDefault="00FB0850" w:rsidP="00FD38BA">
      <w:pPr>
        <w:pStyle w:val="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:rsidR="00FB0850" w:rsidRDefault="00FB0850" w:rsidP="00FD38B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FB0850" w:rsidRDefault="00FB0850" w:rsidP="00FD38B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L</w:t>
      </w:r>
      <w:r w:rsidRPr="00FB085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FB0850" w:rsidRDefault="00FB0850" w:rsidP="00FD38BA">
      <w:pPr>
        <w:pStyle w:val="Normal2"/>
        <w:widowControl w:val="0"/>
        <w:rPr>
          <w:rFonts w:ascii="Times New Roman" w:hAnsi="Times New Roman"/>
        </w:rPr>
      </w:pPr>
    </w:p>
    <w:p w:rsidR="00FB0850" w:rsidRDefault="00FB0850" w:rsidP="00FD38BA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31.01.2025                                                     м. Кіцмань                                                           </w:t>
      </w:r>
      <w:r w:rsidR="00CB2B54">
        <w:rPr>
          <w:rFonts w:ascii="Times New Roman" w:hAnsi="Times New Roman"/>
        </w:rPr>
        <w:t>№63/1</w:t>
      </w:r>
      <w:bookmarkStart w:id="0" w:name="_GoBack"/>
      <w:bookmarkEnd w:id="0"/>
    </w:p>
    <w:p w:rsidR="00FB0850" w:rsidRDefault="00FB0850" w:rsidP="00FD38BA">
      <w:pPr>
        <w:pStyle w:val="2"/>
        <w:widowControl w:val="0"/>
        <w:jc w:val="both"/>
        <w:rPr>
          <w:rFonts w:ascii="Times New Roman" w:hAnsi="Times New Roman"/>
          <w:bCs/>
          <w:szCs w:val="24"/>
        </w:rPr>
      </w:pPr>
    </w:p>
    <w:p w:rsidR="00854E94" w:rsidRPr="00283A92" w:rsidRDefault="00854E94" w:rsidP="00FD38BA">
      <w:pPr>
        <w:widowControl w:val="0"/>
        <w:ind w:right="6519"/>
        <w:rPr>
          <w:b/>
          <w:sz w:val="24"/>
          <w:szCs w:val="24"/>
          <w:lang w:val="uk-UA"/>
        </w:rPr>
      </w:pPr>
      <w:r w:rsidRPr="00283A92">
        <w:rPr>
          <w:b/>
          <w:sz w:val="24"/>
          <w:szCs w:val="24"/>
        </w:rPr>
        <w:t>Пр</w:t>
      </w:r>
      <w:r w:rsidR="00782456" w:rsidRPr="00283A92">
        <w:rPr>
          <w:b/>
          <w:sz w:val="24"/>
          <w:szCs w:val="24"/>
          <w:lang w:val="uk-UA"/>
        </w:rPr>
        <w:t xml:space="preserve">о </w:t>
      </w:r>
      <w:r w:rsidRPr="00283A92">
        <w:rPr>
          <w:b/>
          <w:sz w:val="24"/>
          <w:szCs w:val="24"/>
          <w:lang w:val="uk-UA"/>
        </w:rPr>
        <w:t xml:space="preserve">оплату праці </w:t>
      </w:r>
      <w:r w:rsidR="009B51AA">
        <w:rPr>
          <w:b/>
          <w:sz w:val="24"/>
          <w:szCs w:val="24"/>
          <w:lang w:val="uk-UA"/>
        </w:rPr>
        <w:t xml:space="preserve">секретарю міської ради </w:t>
      </w:r>
      <w:r w:rsidRPr="00283A92">
        <w:rPr>
          <w:b/>
          <w:sz w:val="24"/>
          <w:szCs w:val="24"/>
          <w:lang w:val="uk-UA"/>
        </w:rPr>
        <w:t>на 20</w:t>
      </w:r>
      <w:r w:rsidR="008C0713" w:rsidRPr="00283A92">
        <w:rPr>
          <w:b/>
          <w:sz w:val="24"/>
          <w:szCs w:val="24"/>
          <w:lang w:val="uk-UA"/>
        </w:rPr>
        <w:t>2</w:t>
      </w:r>
      <w:r w:rsidR="0019464D">
        <w:rPr>
          <w:b/>
          <w:sz w:val="24"/>
          <w:szCs w:val="24"/>
          <w:lang w:val="uk-UA"/>
        </w:rPr>
        <w:t>5</w:t>
      </w:r>
      <w:r w:rsidRPr="00283A92">
        <w:rPr>
          <w:b/>
          <w:sz w:val="24"/>
          <w:szCs w:val="24"/>
          <w:lang w:val="uk-UA"/>
        </w:rPr>
        <w:t xml:space="preserve"> рік</w:t>
      </w:r>
    </w:p>
    <w:p w:rsidR="00283A92" w:rsidRPr="00283A92" w:rsidRDefault="00283A92" w:rsidP="00FD38BA">
      <w:pPr>
        <w:widowControl w:val="0"/>
        <w:rPr>
          <w:sz w:val="24"/>
          <w:szCs w:val="24"/>
          <w:lang w:val="uk-UA"/>
        </w:rPr>
      </w:pPr>
    </w:p>
    <w:p w:rsidR="00854E94" w:rsidRPr="00103FBE" w:rsidRDefault="00D14D23" w:rsidP="00FD38BA">
      <w:pPr>
        <w:widowControl w:val="0"/>
        <w:spacing w:after="120"/>
        <w:ind w:firstLine="709"/>
        <w:jc w:val="both"/>
        <w:rPr>
          <w:b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 w:rsidR="003509E5" w:rsidRPr="00283A92">
        <w:rPr>
          <w:sz w:val="24"/>
          <w:szCs w:val="24"/>
          <w:lang w:val="uk-UA"/>
        </w:rPr>
        <w:t xml:space="preserve">зі змінами внесеними </w:t>
      </w:r>
      <w:r w:rsidR="00854E94" w:rsidRPr="00283A92">
        <w:rPr>
          <w:sz w:val="24"/>
          <w:szCs w:val="24"/>
          <w:lang w:val="uk-UA"/>
        </w:rPr>
        <w:t>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</w:t>
      </w:r>
      <w:r w:rsidRPr="00283A92">
        <w:rPr>
          <w:sz w:val="24"/>
          <w:szCs w:val="24"/>
          <w:lang w:val="uk-UA"/>
        </w:rPr>
        <w:t>1</w:t>
      </w:r>
      <w:r w:rsidR="0003478D" w:rsidRPr="00283A92">
        <w:rPr>
          <w:sz w:val="24"/>
          <w:szCs w:val="24"/>
          <w:lang w:val="uk-UA"/>
        </w:rPr>
        <w:t>8</w:t>
      </w:r>
      <w:r w:rsidR="00782456" w:rsidRPr="00283A92">
        <w:rPr>
          <w:sz w:val="24"/>
          <w:szCs w:val="24"/>
          <w:lang w:val="uk-UA"/>
        </w:rPr>
        <w:t>.0</w:t>
      </w:r>
      <w:r w:rsidRPr="00283A92">
        <w:rPr>
          <w:sz w:val="24"/>
          <w:szCs w:val="24"/>
          <w:lang w:val="uk-UA"/>
        </w:rPr>
        <w:t>8</w:t>
      </w:r>
      <w:r w:rsidR="00854E94" w:rsidRPr="00283A92">
        <w:rPr>
          <w:sz w:val="24"/>
          <w:szCs w:val="24"/>
          <w:lang w:val="uk-UA"/>
        </w:rPr>
        <w:t>.20</w:t>
      </w:r>
      <w:r w:rsidR="00A40AAF" w:rsidRPr="00283A92">
        <w:rPr>
          <w:sz w:val="24"/>
          <w:szCs w:val="24"/>
          <w:lang w:val="uk-UA"/>
        </w:rPr>
        <w:t>2</w:t>
      </w:r>
      <w:r w:rsidR="0003478D" w:rsidRPr="00283A92">
        <w:rPr>
          <w:sz w:val="24"/>
          <w:szCs w:val="24"/>
          <w:lang w:val="uk-UA"/>
        </w:rPr>
        <w:t>1</w:t>
      </w:r>
      <w:r w:rsidR="00854E94" w:rsidRPr="00283A92">
        <w:rPr>
          <w:sz w:val="24"/>
          <w:szCs w:val="24"/>
          <w:lang w:val="uk-UA"/>
        </w:rPr>
        <w:t xml:space="preserve"> року №</w:t>
      </w:r>
      <w:r w:rsidRPr="00283A92">
        <w:rPr>
          <w:sz w:val="24"/>
          <w:szCs w:val="24"/>
          <w:lang w:val="uk-UA"/>
        </w:rPr>
        <w:t>875</w:t>
      </w:r>
      <w:r w:rsidR="003509E5" w:rsidRPr="00283A92">
        <w:rPr>
          <w:sz w:val="24"/>
          <w:szCs w:val="24"/>
          <w:lang w:val="uk-UA"/>
        </w:rPr>
        <w:t>,</w:t>
      </w:r>
      <w:r w:rsidR="009E4A3D" w:rsidRPr="00283A92">
        <w:rPr>
          <w:sz w:val="24"/>
          <w:szCs w:val="24"/>
          <w:lang w:val="uk-UA"/>
        </w:rPr>
        <w:t xml:space="preserve"> </w:t>
      </w:r>
      <w:r w:rsidR="00A903C8" w:rsidRPr="00A903C8">
        <w:rPr>
          <w:sz w:val="24"/>
          <w:szCs w:val="24"/>
          <w:lang w:val="uk-UA"/>
        </w:rPr>
        <w:t xml:space="preserve">рішення </w:t>
      </w:r>
      <w:r w:rsidR="00A903C8" w:rsidRPr="00A903C8">
        <w:rPr>
          <w:sz w:val="24"/>
          <w:szCs w:val="24"/>
          <w:lang w:val="en-US"/>
        </w:rPr>
        <w:t>XXXIX</w:t>
      </w:r>
      <w:r w:rsidR="00A903C8" w:rsidRPr="00A903C8">
        <w:rPr>
          <w:sz w:val="24"/>
          <w:szCs w:val="24"/>
          <w:lang w:val="uk-UA"/>
        </w:rPr>
        <w:t xml:space="preserve"> сесії Кіцманської міської ради </w:t>
      </w:r>
      <w:r w:rsidR="00A903C8" w:rsidRPr="00A903C8">
        <w:rPr>
          <w:sz w:val="24"/>
          <w:szCs w:val="24"/>
          <w:lang w:val="en-US"/>
        </w:rPr>
        <w:t>VIII</w:t>
      </w:r>
      <w:r w:rsidR="00A903C8" w:rsidRPr="00A903C8">
        <w:rPr>
          <w:sz w:val="24"/>
          <w:szCs w:val="24"/>
          <w:lang w:val="uk-UA"/>
        </w:rPr>
        <w:t xml:space="preserve"> скликання від 07 січня 2025 року №2/1 "Про висловлення недовіри та дострокове припинення повноважень міського голови Булеги Сергія Борисовича"</w:t>
      </w:r>
      <w:r w:rsidR="009F6C63">
        <w:rPr>
          <w:sz w:val="24"/>
          <w:szCs w:val="24"/>
          <w:lang w:val="uk-UA"/>
        </w:rPr>
        <w:t>,</w:t>
      </w:r>
      <w:r w:rsidR="009F6C63" w:rsidRPr="009F6C63">
        <w:rPr>
          <w:sz w:val="24"/>
          <w:szCs w:val="24"/>
          <w:lang w:val="uk-UA"/>
        </w:rPr>
        <w:t xml:space="preserve"> </w:t>
      </w:r>
      <w:r w:rsidR="009F6C63">
        <w:rPr>
          <w:sz w:val="24"/>
          <w:szCs w:val="24"/>
          <w:lang w:val="uk-UA"/>
        </w:rPr>
        <w:t>рішення XXXIX сесії Кіцманської міської ради VIII скликання №3/1 "Про дострокове припинення повноважень секретаря Кіцманської міської ради VIII скликання Семенюка Івана Васильовича за власним бажанням",</w:t>
      </w:r>
      <w:r w:rsidR="00A903C8">
        <w:rPr>
          <w:sz w:val="24"/>
          <w:szCs w:val="24"/>
          <w:lang w:val="uk-UA"/>
        </w:rPr>
        <w:t xml:space="preserve"> </w:t>
      </w:r>
      <w:r w:rsidR="00103FBE" w:rsidRPr="00103FBE">
        <w:rPr>
          <w:sz w:val="24"/>
          <w:szCs w:val="24"/>
          <w:lang w:val="uk-UA"/>
        </w:rPr>
        <w:t xml:space="preserve">рішення </w:t>
      </w:r>
      <w:r w:rsidR="00103FBE" w:rsidRPr="00103FBE">
        <w:rPr>
          <w:sz w:val="24"/>
          <w:szCs w:val="24"/>
          <w:lang w:val="en-US"/>
        </w:rPr>
        <w:t>XXXIX</w:t>
      </w:r>
      <w:r w:rsidR="00103FBE" w:rsidRPr="00103FBE">
        <w:rPr>
          <w:sz w:val="24"/>
          <w:szCs w:val="24"/>
          <w:lang w:val="uk-UA"/>
        </w:rPr>
        <w:t xml:space="preserve"> сесії Кіцманської міської ради </w:t>
      </w:r>
      <w:r w:rsidR="00103FBE" w:rsidRPr="00103FBE">
        <w:rPr>
          <w:sz w:val="24"/>
          <w:szCs w:val="24"/>
          <w:lang w:val="en-US"/>
        </w:rPr>
        <w:t>VIII</w:t>
      </w:r>
      <w:r w:rsidR="00103FBE" w:rsidRPr="00103FBE">
        <w:rPr>
          <w:sz w:val="24"/>
          <w:szCs w:val="24"/>
          <w:lang w:val="uk-UA"/>
        </w:rPr>
        <w:t xml:space="preserve"> скликання від 07 січня 2025 року №5/1 "Про обрання секретаря Кіцманської міської ради </w:t>
      </w:r>
      <w:r w:rsidR="00103FBE" w:rsidRPr="00103FBE">
        <w:rPr>
          <w:sz w:val="24"/>
          <w:szCs w:val="24"/>
          <w:lang w:val="en-US"/>
        </w:rPr>
        <w:t>VIII</w:t>
      </w:r>
      <w:r w:rsidR="00103FBE" w:rsidRPr="00103FBE">
        <w:rPr>
          <w:sz w:val="24"/>
          <w:szCs w:val="24"/>
          <w:lang w:val="uk-UA"/>
        </w:rPr>
        <w:t xml:space="preserve"> скликання"</w:t>
      </w:r>
      <w:r w:rsidR="00103FBE">
        <w:rPr>
          <w:sz w:val="24"/>
          <w:szCs w:val="24"/>
          <w:lang w:val="uk-UA"/>
        </w:rPr>
        <w:t xml:space="preserve"> </w:t>
      </w:r>
      <w:r w:rsidR="004E09AD" w:rsidRPr="00103FBE">
        <w:rPr>
          <w:sz w:val="24"/>
          <w:szCs w:val="24"/>
          <w:lang w:val="uk-UA"/>
        </w:rPr>
        <w:t>К</w:t>
      </w:r>
      <w:r w:rsidR="00854E94" w:rsidRPr="00103FBE">
        <w:rPr>
          <w:sz w:val="24"/>
          <w:szCs w:val="24"/>
          <w:lang w:val="uk-UA"/>
        </w:rPr>
        <w:t>іцманська міська рада</w:t>
      </w:r>
      <w:r w:rsidR="009E4A3D" w:rsidRPr="00103FBE">
        <w:rPr>
          <w:sz w:val="24"/>
          <w:szCs w:val="24"/>
          <w:lang w:val="uk-UA"/>
        </w:rPr>
        <w:t xml:space="preserve"> </w:t>
      </w:r>
      <w:r w:rsidR="00854E94" w:rsidRPr="00103FBE">
        <w:rPr>
          <w:b/>
          <w:sz w:val="24"/>
          <w:szCs w:val="24"/>
          <w:lang w:val="uk-UA"/>
        </w:rPr>
        <w:t>ВИРІШИЛА:</w:t>
      </w:r>
    </w:p>
    <w:p w:rsidR="00D14D23" w:rsidRPr="00283A92" w:rsidRDefault="00D14D23" w:rsidP="00FD38BA">
      <w:pPr>
        <w:widowControl w:val="0"/>
        <w:spacing w:after="12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 xml:space="preserve">1. </w:t>
      </w:r>
      <w:r w:rsidR="009B51AA">
        <w:rPr>
          <w:sz w:val="24"/>
          <w:szCs w:val="24"/>
          <w:lang w:val="uk-UA"/>
        </w:rPr>
        <w:t xml:space="preserve">Встановити секретарю міської ради Веденівській Інні Іванівні 11 (одинадцятий) ранг </w:t>
      </w:r>
      <w:r w:rsidR="002B6BF0">
        <w:rPr>
          <w:sz w:val="24"/>
          <w:szCs w:val="24"/>
          <w:lang w:val="uk-UA"/>
        </w:rPr>
        <w:t>посадової особи місцевого самоврядування в межах п</w:t>
      </w:r>
      <w:r w:rsidR="002B6BF0" w:rsidRPr="002B6BF0">
        <w:rPr>
          <w:sz w:val="24"/>
          <w:szCs w:val="24"/>
          <w:lang w:val="uk-UA"/>
        </w:rPr>
        <w:t>'</w:t>
      </w:r>
      <w:r w:rsidR="00103FBE">
        <w:rPr>
          <w:sz w:val="24"/>
          <w:szCs w:val="24"/>
          <w:lang w:val="uk-UA"/>
        </w:rPr>
        <w:t>ятої</w:t>
      </w:r>
      <w:r w:rsidR="009B51AA">
        <w:rPr>
          <w:sz w:val="24"/>
          <w:szCs w:val="24"/>
          <w:lang w:val="uk-UA"/>
        </w:rPr>
        <w:t xml:space="preserve"> категорії </w:t>
      </w:r>
      <w:r w:rsidRPr="00283A92">
        <w:rPr>
          <w:sz w:val="24"/>
          <w:szCs w:val="24"/>
          <w:lang w:val="uk-UA"/>
        </w:rPr>
        <w:t>посад</w:t>
      </w:r>
      <w:r w:rsidR="002B6BF0">
        <w:rPr>
          <w:sz w:val="24"/>
          <w:szCs w:val="24"/>
          <w:lang w:val="uk-UA"/>
        </w:rPr>
        <w:t xml:space="preserve"> </w:t>
      </w:r>
      <w:r w:rsidRPr="00283A92">
        <w:rPr>
          <w:sz w:val="24"/>
          <w:szCs w:val="24"/>
          <w:lang w:val="uk-UA"/>
        </w:rPr>
        <w:t>та надбав</w:t>
      </w:r>
      <w:r w:rsidR="009B51AA">
        <w:rPr>
          <w:sz w:val="24"/>
          <w:szCs w:val="24"/>
          <w:lang w:val="uk-UA"/>
        </w:rPr>
        <w:t>ку за вислугу років в розмірі 0</w:t>
      </w:r>
      <w:r w:rsidR="00FB0850">
        <w:rPr>
          <w:sz w:val="24"/>
          <w:szCs w:val="24"/>
          <w:lang w:val="uk-UA"/>
        </w:rPr>
        <w:t xml:space="preserve"> </w:t>
      </w:r>
      <w:r w:rsidRPr="00283A92">
        <w:rPr>
          <w:sz w:val="24"/>
          <w:szCs w:val="24"/>
          <w:lang w:val="uk-UA"/>
        </w:rPr>
        <w:t>%.</w:t>
      </w:r>
    </w:p>
    <w:p w:rsidR="00D14D23" w:rsidRPr="009B51AA" w:rsidRDefault="00D14D23" w:rsidP="00FD38BA">
      <w:pPr>
        <w:widowControl w:val="0"/>
        <w:spacing w:after="12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 xml:space="preserve">2. </w:t>
      </w:r>
      <w:r w:rsidRPr="009B51AA">
        <w:rPr>
          <w:sz w:val="24"/>
          <w:szCs w:val="24"/>
          <w:lang w:val="uk-UA"/>
        </w:rPr>
        <w:t>Встановити надбавку за високі досягнення у праці, виконання особливо важливої роботи</w:t>
      </w:r>
      <w:r w:rsidRPr="00283A92">
        <w:rPr>
          <w:sz w:val="24"/>
          <w:szCs w:val="24"/>
          <w:lang w:val="uk-UA"/>
        </w:rPr>
        <w:t xml:space="preserve"> </w:t>
      </w:r>
      <w:r w:rsidR="009B51AA">
        <w:rPr>
          <w:sz w:val="24"/>
          <w:szCs w:val="24"/>
          <w:lang w:val="uk-UA"/>
        </w:rPr>
        <w:t xml:space="preserve">секретарю міської ради Веденівській Інні Іванівні </w:t>
      </w:r>
      <w:r w:rsidR="009B51AA" w:rsidRPr="009B51AA">
        <w:rPr>
          <w:sz w:val="24"/>
          <w:szCs w:val="24"/>
          <w:lang w:val="uk-UA"/>
        </w:rPr>
        <w:t xml:space="preserve">в розмірі </w:t>
      </w:r>
      <w:r w:rsidR="00103FBE">
        <w:rPr>
          <w:sz w:val="24"/>
          <w:szCs w:val="24"/>
          <w:lang w:val="uk-UA"/>
        </w:rPr>
        <w:t>50</w:t>
      </w:r>
      <w:r w:rsidR="00FB0850">
        <w:rPr>
          <w:sz w:val="24"/>
          <w:szCs w:val="24"/>
          <w:lang w:val="uk-UA"/>
        </w:rPr>
        <w:t xml:space="preserve"> </w:t>
      </w:r>
      <w:r w:rsidRPr="009B51AA">
        <w:rPr>
          <w:sz w:val="24"/>
          <w:szCs w:val="24"/>
          <w:lang w:val="uk-UA"/>
        </w:rPr>
        <w:t>% від посадового окладу з урахуванням доплати за ранг та надбавки за вислугу років.</w:t>
      </w:r>
    </w:p>
    <w:p w:rsidR="00D14D23" w:rsidRPr="00283A92" w:rsidRDefault="00D14D23" w:rsidP="00FD38BA">
      <w:pPr>
        <w:widowControl w:val="0"/>
        <w:spacing w:after="120"/>
        <w:ind w:firstLine="709"/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 xml:space="preserve">3. </w:t>
      </w:r>
      <w:r w:rsidRPr="00283A92">
        <w:rPr>
          <w:sz w:val="24"/>
          <w:szCs w:val="24"/>
        </w:rPr>
        <w:t xml:space="preserve">При наданні щорічної відпустки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r w:rsidRPr="00283A92">
        <w:rPr>
          <w:sz w:val="24"/>
          <w:szCs w:val="24"/>
        </w:rPr>
        <w:t>надавати допомогу на оздоровлення в розмірі середньомісячного</w:t>
      </w:r>
      <w:r w:rsidR="0019464D">
        <w:rPr>
          <w:sz w:val="24"/>
          <w:szCs w:val="24"/>
          <w:lang w:val="uk-UA"/>
        </w:rPr>
        <w:t xml:space="preserve"> </w:t>
      </w:r>
      <w:r w:rsidRPr="00283A92">
        <w:rPr>
          <w:sz w:val="24"/>
          <w:szCs w:val="24"/>
        </w:rPr>
        <w:t>заробітку.</w:t>
      </w:r>
    </w:p>
    <w:p w:rsidR="00103FBE" w:rsidRDefault="00D14D23" w:rsidP="00FD38BA">
      <w:pPr>
        <w:widowControl w:val="0"/>
        <w:spacing w:after="12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4. Преміювати</w:t>
      </w:r>
      <w:r w:rsidR="009B51AA">
        <w:rPr>
          <w:sz w:val="24"/>
          <w:szCs w:val="24"/>
          <w:lang w:val="uk-UA"/>
        </w:rPr>
        <w:t xml:space="preserve"> секретаря міської ради </w:t>
      </w:r>
      <w:r w:rsidRPr="00283A92">
        <w:rPr>
          <w:sz w:val="24"/>
          <w:szCs w:val="24"/>
          <w:lang w:val="uk-UA"/>
        </w:rPr>
        <w:t>– в розмірі 0</w:t>
      </w:r>
      <w:r w:rsidR="00FB0850">
        <w:rPr>
          <w:sz w:val="24"/>
          <w:szCs w:val="24"/>
          <w:lang w:val="uk-UA"/>
        </w:rPr>
        <w:t xml:space="preserve"> </w:t>
      </w:r>
      <w:r w:rsidRPr="00283A92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</w:t>
      </w:r>
      <w:r w:rsidR="00103FBE">
        <w:rPr>
          <w:color w:val="000000" w:themeColor="text1"/>
          <w:sz w:val="24"/>
          <w:szCs w:val="24"/>
          <w:lang w:val="uk-UA"/>
        </w:rPr>
        <w:t>номії по фонду заробітної плати.</w:t>
      </w:r>
    </w:p>
    <w:p w:rsidR="00D14D23" w:rsidRPr="00283A92" w:rsidRDefault="00D14D23" w:rsidP="00FD38BA">
      <w:pPr>
        <w:widowControl w:val="0"/>
        <w:spacing w:after="12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 xml:space="preserve">5. Надавати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r w:rsidRPr="00283A92">
        <w:rPr>
          <w:sz w:val="24"/>
          <w:szCs w:val="24"/>
          <w:lang w:val="uk-UA"/>
        </w:rPr>
        <w:t>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:rsidR="00D14D23" w:rsidRDefault="00D14D23" w:rsidP="00FD38BA">
      <w:pPr>
        <w:widowControl w:val="0"/>
        <w:spacing w:after="12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 xml:space="preserve">6. Надати право </w:t>
      </w:r>
      <w:r w:rsidR="00B71A42">
        <w:rPr>
          <w:sz w:val="24"/>
          <w:szCs w:val="24"/>
          <w:lang w:val="uk-UA"/>
        </w:rPr>
        <w:t xml:space="preserve">секретарю міської ради, яка здійснює повноваження міського голови, </w:t>
      </w:r>
      <w:r w:rsidR="00FB0850">
        <w:rPr>
          <w:sz w:val="24"/>
          <w:szCs w:val="24"/>
          <w:lang w:val="uk-UA"/>
        </w:rPr>
        <w:t xml:space="preserve">та на період </w:t>
      </w:r>
      <w:r w:rsidR="00FD38BA">
        <w:rPr>
          <w:sz w:val="24"/>
          <w:szCs w:val="24"/>
          <w:lang w:val="uk-UA"/>
        </w:rPr>
        <w:t xml:space="preserve">його відсутності виконуючому обов’язки міського голови, </w:t>
      </w:r>
      <w:r w:rsidRPr="00283A92">
        <w:rPr>
          <w:sz w:val="24"/>
          <w:szCs w:val="24"/>
          <w:lang w:val="uk-UA"/>
        </w:rPr>
        <w:t>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</w:t>
      </w:r>
      <w:r w:rsidR="00FD38BA">
        <w:rPr>
          <w:sz w:val="24"/>
          <w:szCs w:val="24"/>
          <w:lang w:val="uk-UA"/>
        </w:rPr>
        <w:t xml:space="preserve"> відповідно до </w:t>
      </w:r>
      <w:r w:rsidR="00FD38BA" w:rsidRPr="00FD38BA">
        <w:rPr>
          <w:sz w:val="24"/>
          <w:szCs w:val="24"/>
          <w:lang w:val="uk-UA"/>
        </w:rPr>
        <w:t>Положення про</w:t>
      </w:r>
      <w:r w:rsidR="00FD38BA">
        <w:rPr>
          <w:sz w:val="24"/>
          <w:szCs w:val="24"/>
          <w:lang w:val="uk-UA"/>
        </w:rPr>
        <w:t xml:space="preserve"> </w:t>
      </w:r>
      <w:r w:rsidR="00FD38BA" w:rsidRPr="00FD38BA">
        <w:rPr>
          <w:sz w:val="24"/>
          <w:szCs w:val="24"/>
          <w:lang w:val="uk-UA"/>
        </w:rPr>
        <w:t>преміювання та надання матеріальної допомоги</w:t>
      </w:r>
      <w:r w:rsidR="00FD38BA">
        <w:rPr>
          <w:sz w:val="24"/>
          <w:szCs w:val="24"/>
          <w:lang w:val="uk-UA"/>
        </w:rPr>
        <w:t xml:space="preserve"> </w:t>
      </w:r>
      <w:r w:rsidR="00FD38BA" w:rsidRPr="00FD38BA">
        <w:rPr>
          <w:sz w:val="24"/>
          <w:szCs w:val="24"/>
          <w:lang w:val="uk-UA"/>
        </w:rPr>
        <w:t>працівникам виконавчого комітету</w:t>
      </w:r>
      <w:r w:rsidR="00FD38BA">
        <w:rPr>
          <w:sz w:val="24"/>
          <w:szCs w:val="24"/>
          <w:lang w:val="uk-UA"/>
        </w:rPr>
        <w:t xml:space="preserve"> </w:t>
      </w:r>
      <w:r w:rsidR="00FD38BA" w:rsidRPr="00FD38BA">
        <w:rPr>
          <w:sz w:val="24"/>
          <w:szCs w:val="24"/>
          <w:lang w:val="uk-UA"/>
        </w:rPr>
        <w:t>Кіцманської міської ради</w:t>
      </w:r>
      <w:r w:rsidRPr="00283A92">
        <w:rPr>
          <w:sz w:val="24"/>
          <w:szCs w:val="24"/>
          <w:lang w:val="uk-UA"/>
        </w:rPr>
        <w:t>.</w:t>
      </w:r>
    </w:p>
    <w:p w:rsidR="00103FBE" w:rsidRPr="00772BC1" w:rsidRDefault="00103FBE" w:rsidP="00FD38BA">
      <w:pPr>
        <w:pStyle w:val="a5"/>
        <w:widowControl w:val="0"/>
        <w:spacing w:after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36D3E">
        <w:rPr>
          <w:sz w:val="24"/>
          <w:szCs w:val="24"/>
        </w:rPr>
        <w:t xml:space="preserve">Відділу бухгалтерського обліку та звітності виконавчого комітету Кіцманської </w:t>
      </w:r>
      <w:r w:rsidRPr="00036D3E">
        <w:rPr>
          <w:sz w:val="24"/>
          <w:szCs w:val="24"/>
        </w:rPr>
        <w:lastRenderedPageBreak/>
        <w:t>міської ради провести нарахування згідно</w:t>
      </w:r>
      <w:r>
        <w:rPr>
          <w:sz w:val="24"/>
          <w:szCs w:val="24"/>
        </w:rPr>
        <w:t xml:space="preserve"> даного рішення з 08 січня 2025 року. </w:t>
      </w:r>
    </w:p>
    <w:p w:rsidR="00D14D23" w:rsidRDefault="00103FBE" w:rsidP="00FD38BA">
      <w:pPr>
        <w:widowControl w:val="0"/>
        <w:spacing w:after="120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</w:t>
      </w:r>
      <w:r w:rsidR="0019464D">
        <w:rPr>
          <w:sz w:val="24"/>
          <w:szCs w:val="24"/>
          <w:lang w:val="uk-UA"/>
        </w:rPr>
        <w:t>. 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:rsidR="0019464D" w:rsidRDefault="0019464D" w:rsidP="00FD38BA">
      <w:pPr>
        <w:widowControl w:val="0"/>
        <w:jc w:val="both"/>
        <w:rPr>
          <w:sz w:val="24"/>
          <w:szCs w:val="24"/>
          <w:lang w:val="uk-UA"/>
        </w:rPr>
      </w:pPr>
    </w:p>
    <w:p w:rsidR="0019464D" w:rsidRDefault="0019464D" w:rsidP="00FD38BA">
      <w:pPr>
        <w:widowControl w:val="0"/>
        <w:jc w:val="both"/>
        <w:rPr>
          <w:sz w:val="24"/>
          <w:szCs w:val="24"/>
          <w:lang w:val="uk-UA"/>
        </w:rPr>
      </w:pPr>
    </w:p>
    <w:p w:rsidR="0019464D" w:rsidRPr="00283A92" w:rsidRDefault="0019464D" w:rsidP="00FD38BA">
      <w:pPr>
        <w:widowControl w:val="0"/>
        <w:jc w:val="both"/>
        <w:rPr>
          <w:sz w:val="24"/>
          <w:szCs w:val="24"/>
          <w:lang w:val="uk-UA"/>
        </w:rPr>
      </w:pPr>
    </w:p>
    <w:p w:rsidR="001F5542" w:rsidRPr="00283A92" w:rsidRDefault="00B71A42" w:rsidP="00FD38BA">
      <w:pPr>
        <w:widowControl w:val="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FD38BA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>Інна ВЕДЕНІВСЬКА</w:t>
      </w:r>
    </w:p>
    <w:sectPr w:rsidR="001F5542" w:rsidRPr="00283A92" w:rsidSect="00FB0850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E94"/>
    <w:rsid w:val="00024107"/>
    <w:rsid w:val="00024527"/>
    <w:rsid w:val="0003478D"/>
    <w:rsid w:val="00093CA1"/>
    <w:rsid w:val="00103FBE"/>
    <w:rsid w:val="00123595"/>
    <w:rsid w:val="00130D7F"/>
    <w:rsid w:val="0019464D"/>
    <w:rsid w:val="001C69F3"/>
    <w:rsid w:val="001D0C67"/>
    <w:rsid w:val="001F5542"/>
    <w:rsid w:val="002573FE"/>
    <w:rsid w:val="00277F22"/>
    <w:rsid w:val="00283A92"/>
    <w:rsid w:val="00285D10"/>
    <w:rsid w:val="002B6BF0"/>
    <w:rsid w:val="002B7738"/>
    <w:rsid w:val="003509E5"/>
    <w:rsid w:val="003862F8"/>
    <w:rsid w:val="003D7A51"/>
    <w:rsid w:val="00445010"/>
    <w:rsid w:val="0046440C"/>
    <w:rsid w:val="00464775"/>
    <w:rsid w:val="004E09AD"/>
    <w:rsid w:val="005033D2"/>
    <w:rsid w:val="005E353A"/>
    <w:rsid w:val="00622509"/>
    <w:rsid w:val="00631202"/>
    <w:rsid w:val="00653A68"/>
    <w:rsid w:val="006E1141"/>
    <w:rsid w:val="006F4EF5"/>
    <w:rsid w:val="00734AC0"/>
    <w:rsid w:val="00782456"/>
    <w:rsid w:val="007A3FA2"/>
    <w:rsid w:val="00835BEC"/>
    <w:rsid w:val="008539F2"/>
    <w:rsid w:val="00854E94"/>
    <w:rsid w:val="008C0713"/>
    <w:rsid w:val="00991E1E"/>
    <w:rsid w:val="009A38D6"/>
    <w:rsid w:val="009B51AA"/>
    <w:rsid w:val="009E4A3D"/>
    <w:rsid w:val="009F6C63"/>
    <w:rsid w:val="00A1057D"/>
    <w:rsid w:val="00A24D9A"/>
    <w:rsid w:val="00A26F8A"/>
    <w:rsid w:val="00A40AAF"/>
    <w:rsid w:val="00A4793A"/>
    <w:rsid w:val="00A8360C"/>
    <w:rsid w:val="00A90148"/>
    <w:rsid w:val="00A903C8"/>
    <w:rsid w:val="00AE227B"/>
    <w:rsid w:val="00B71A42"/>
    <w:rsid w:val="00B71FDE"/>
    <w:rsid w:val="00BB5B47"/>
    <w:rsid w:val="00BB70D6"/>
    <w:rsid w:val="00C02D60"/>
    <w:rsid w:val="00CB2B54"/>
    <w:rsid w:val="00D01FCB"/>
    <w:rsid w:val="00D14D23"/>
    <w:rsid w:val="00D76BFB"/>
    <w:rsid w:val="00D825BA"/>
    <w:rsid w:val="00DC1F67"/>
    <w:rsid w:val="00DD797D"/>
    <w:rsid w:val="00F0680C"/>
    <w:rsid w:val="00FB0850"/>
    <w:rsid w:val="00FD3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02F0BB9"/>
  <w15:docId w15:val="{410E1EC3-3EEE-478C-9940-8A53860E4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03FBE"/>
    <w:pPr>
      <w:ind w:left="720"/>
      <w:contextualSpacing/>
    </w:pPr>
    <w:rPr>
      <w:rFonts w:eastAsia="Calibri"/>
      <w:lang w:val="uk-UA" w:eastAsia="uk-UA"/>
    </w:rPr>
  </w:style>
  <w:style w:type="paragraph" w:customStyle="1" w:styleId="2">
    <w:name w:val="Обычный2"/>
    <w:rsid w:val="00FB0850"/>
    <w:rPr>
      <w:rFonts w:ascii="Arial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4</cp:revision>
  <cp:lastPrinted>2015-12-31T22:27:00Z</cp:lastPrinted>
  <dcterms:created xsi:type="dcterms:W3CDTF">2025-01-29T10:13:00Z</dcterms:created>
  <dcterms:modified xsi:type="dcterms:W3CDTF">2025-02-03T11:27:00Z</dcterms:modified>
</cp:coreProperties>
</file>